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0B" w:rsidRDefault="00E0390B" w:rsidP="00BE3B0B">
      <w:pPr>
        <w:ind w:left="720"/>
        <w:rPr>
          <w:b/>
          <w:sz w:val="28"/>
          <w:lang w:val="en-US"/>
        </w:rPr>
      </w:pPr>
      <w:r w:rsidRPr="00935187"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159600" cy="7214400"/>
                <wp:effectExtent l="0" t="0" r="0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600" cy="7214400"/>
                          <a:chOff x="1218" y="1137"/>
                          <a:chExt cx="6524" cy="1004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78" y="1168"/>
                            <a:ext cx="2" cy="9984"/>
                            <a:chOff x="1278" y="1168"/>
                            <a:chExt cx="2" cy="998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278" y="1168"/>
                              <a:ext cx="2" cy="9984"/>
                            </a:xfrm>
                            <a:custGeom>
                              <a:avLst/>
                              <a:gdLst>
                                <a:gd name="T0" fmla="+- 0 1168 1168"/>
                                <a:gd name="T1" fmla="*/ 1168 h 9984"/>
                                <a:gd name="T2" fmla="+- 0 11152 1168"/>
                                <a:gd name="T3" fmla="*/ 11152 h 9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84">
                                  <a:moveTo>
                                    <a:pt x="0" y="0"/>
                                  </a:moveTo>
                                  <a:lnTo>
                                    <a:pt x="0" y="998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248" y="1198"/>
                            <a:ext cx="6462" cy="2"/>
                            <a:chOff x="1248" y="1198"/>
                            <a:chExt cx="6462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248" y="1198"/>
                              <a:ext cx="6462" cy="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6462"/>
                                <a:gd name="T2" fmla="+- 0 7710 1248"/>
                                <a:gd name="T3" fmla="*/ T2 w 6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2">
                                  <a:moveTo>
                                    <a:pt x="0" y="0"/>
                                  </a:moveTo>
                                  <a:lnTo>
                                    <a:pt x="646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336" y="1272"/>
                            <a:ext cx="6318" cy="2"/>
                            <a:chOff x="1336" y="1272"/>
                            <a:chExt cx="6318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336" y="1272"/>
                              <a:ext cx="6318" cy="2"/>
                            </a:xfrm>
                            <a:custGeom>
                              <a:avLst/>
                              <a:gdLst>
                                <a:gd name="T0" fmla="+- 0 1336 1336"/>
                                <a:gd name="T1" fmla="*/ T0 w 6318"/>
                                <a:gd name="T2" fmla="+- 0 7654 1336"/>
                                <a:gd name="T3" fmla="*/ T2 w 6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18">
                                  <a:moveTo>
                                    <a:pt x="0" y="0"/>
                                  </a:moveTo>
                                  <a:lnTo>
                                    <a:pt x="6318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696" y="1168"/>
                            <a:ext cx="2" cy="9984"/>
                            <a:chOff x="7696" y="1168"/>
                            <a:chExt cx="2" cy="9984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696" y="1168"/>
                              <a:ext cx="2" cy="9984"/>
                            </a:xfrm>
                            <a:custGeom>
                              <a:avLst/>
                              <a:gdLst>
                                <a:gd name="T0" fmla="+- 0 1168 1168"/>
                                <a:gd name="T1" fmla="*/ 1168 h 9984"/>
                                <a:gd name="T2" fmla="+- 0 11152 1168"/>
                                <a:gd name="T3" fmla="*/ 11152 h 9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84">
                                  <a:moveTo>
                                    <a:pt x="0" y="0"/>
                                  </a:moveTo>
                                  <a:lnTo>
                                    <a:pt x="0" y="9984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351" y="1289"/>
                            <a:ext cx="2" cy="9747"/>
                            <a:chOff x="1351" y="1289"/>
                            <a:chExt cx="2" cy="9747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351" y="1289"/>
                              <a:ext cx="2" cy="9747"/>
                            </a:xfrm>
                            <a:custGeom>
                              <a:avLst/>
                              <a:gdLst>
                                <a:gd name="T0" fmla="+- 0 1289 1289"/>
                                <a:gd name="T1" fmla="*/ 1289 h 9747"/>
                                <a:gd name="T2" fmla="+- 0 11036 1289"/>
                                <a:gd name="T3" fmla="*/ 11036 h 9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47">
                                  <a:moveTo>
                                    <a:pt x="0" y="0"/>
                                  </a:moveTo>
                                  <a:lnTo>
                                    <a:pt x="0" y="974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248" y="11138"/>
                            <a:ext cx="6462" cy="2"/>
                            <a:chOff x="1248" y="11138"/>
                            <a:chExt cx="6462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248" y="11138"/>
                              <a:ext cx="6462" cy="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6462"/>
                                <a:gd name="T2" fmla="+- 0 7710 1248"/>
                                <a:gd name="T3" fmla="*/ T2 w 6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2">
                                  <a:moveTo>
                                    <a:pt x="0" y="0"/>
                                  </a:moveTo>
                                  <a:lnTo>
                                    <a:pt x="6462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336" y="11066"/>
                            <a:ext cx="6318" cy="2"/>
                            <a:chOff x="1336" y="11066"/>
                            <a:chExt cx="631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336" y="11066"/>
                              <a:ext cx="6318" cy="2"/>
                            </a:xfrm>
                            <a:custGeom>
                              <a:avLst/>
                              <a:gdLst>
                                <a:gd name="T0" fmla="+- 0 1336 1336"/>
                                <a:gd name="T1" fmla="*/ T0 w 6318"/>
                                <a:gd name="T2" fmla="+- 0 7654 1336"/>
                                <a:gd name="T3" fmla="*/ T2 w 6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18">
                                  <a:moveTo>
                                    <a:pt x="0" y="0"/>
                                  </a:moveTo>
                                  <a:lnTo>
                                    <a:pt x="631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7624" y="1289"/>
                            <a:ext cx="2" cy="9747"/>
                            <a:chOff x="7624" y="1289"/>
                            <a:chExt cx="2" cy="9747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7624" y="1289"/>
                              <a:ext cx="2" cy="9747"/>
                            </a:xfrm>
                            <a:custGeom>
                              <a:avLst/>
                              <a:gdLst>
                                <a:gd name="T0" fmla="+- 0 1289 1289"/>
                                <a:gd name="T1" fmla="*/ 1289 h 9747"/>
                                <a:gd name="T2" fmla="+- 0 11036 1289"/>
                                <a:gd name="T3" fmla="*/ 11036 h 9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47">
                                  <a:moveTo>
                                    <a:pt x="0" y="0"/>
                                  </a:moveTo>
                                  <a:lnTo>
                                    <a:pt x="0" y="97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EFD2A" id="Group 1" o:spid="_x0000_s1026" style="position:absolute;margin-left:0;margin-top:0;width:485pt;height:568.05pt;z-index:-251658240;mso-position-horizontal:center;mso-position-horizontal-relative:page;mso-position-vertical:center;mso-position-vertical-relative:page" coordorigin="1218,1137" coordsize="6524,10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zckAYAAGUzAAAOAAAAZHJzL2Uyb0RvYy54bWzsW21vo0YQ/l6p/2HFx1aJWYzxi845neLk&#10;VOnannTuDyCADSpm6ULiXKv+987MsgsGJ00cO7mTyAcHvLOzu8/OzsPM4Hfv7zcpu4tkkYhsbvFz&#10;22JRFogwydZz64/l9dnEYkXpZ6GfiiyaW1+jwnp/8eMP77b5LHJELNIwkgyUZMVsm8+tuCzz2WBQ&#10;BHG08YtzkUcZNK6E3Pgl3Mr1IJT+FrRv0oFj295gK2SYSxFERQHfLlSjdUH6V6soKH9frYqoZOnc&#10;grmV9Cnp8wY/Bxfv/Nla+nmcBNU0/ANmsfGTDAY1qhZ+6bNbmXRUbZJAikKsyvNAbAZitUqCiNYA&#10;q+F2azUfpbjNaS3r2XadG5gA2hZOB6sNfrv7LFkSwt5ZLPM3sEU0KuMIzTZfz0Dio8y/5J+lWh9c&#10;fhLBnwU0D9rteL9Wwuxm+6sIQZ1/WwqC5n4lN6gCFs3uaQe+mh2I7ksWwJceH009GzYqgLaxw10X&#10;bmiPghg2Evtxh4NNQTPnw7Fuu9L9R46rOnPbdj1sHvgzNTLNtpqdWhrdmFVWODi7OAxPjQN3xno9&#10;3kStR6MBU0EcptOJqxdqQOh0CmINQqvbgwDAiStqoypeZlRfYj+PyFYLNJkKzKEG81pGEZ5iRivZ&#10;5iSkjapoWlSjBcUKMLz/taWnY2jA8GfBbVF+jATZpH/3qSjJztYhXJGlh9V5WII5rjYpuIWfz5jN&#10;OPcm9KG2ZG3E4AApsZ8GSihm9c7VYrA7O9r4yNmrDqBrqEOpWh+swszTj/XUg/usmjtcMR89sE0n&#10;LxdFfeKWdLJBAwjhOh+VJevXsup/NYQE19p2qtJi4FRvFDC5X+LMcAi8ZHFlyPjFRtxFS0FNZT0z&#10;OukwSN2aZl0pjSkIqma4wAHopJtBca6N/c3EdZKmtMFpxrZzazgdjhU4hUiTEFtxOoVc31ymkt35&#10;yBf0h6sBbTti4JezkLTFkR9eVdeln6TqmuaG+uAkVxjgmSZC+GdqT68mVxP3zHW8qzPXXizOPlxf&#10;umfeNR+PFsPF5eWC/4v7xt1ZnIRhlOHsNDlx92nntKJJRSuGnnZWsbPYa/rrLnawOw3CAtai/9Pq&#10;wLOqg4q+tJjdiPArHFopFNvC0wFcxEL+bbEtMO3cKv669WVksfSXDLzOFL08UDPduKOxAzey2XLT&#10;bPGzAFTNrdICC8fLy1LR+W0uk3UMI3Gy+Ux8AOJZJXiqaX5qVtUNOD66qujqEToAOmnS4ggRatMe&#10;0v6xaJE7rqaDaYsOPNerXLujjliDEzudajpodQPb3M+Hr0AHIw2moQOi6OPTQQcOPH70gLGLoQFj&#10;1108hw5gvxhtGvmD2s836WBpsy2jfWgJ7ZLBeMyBX9AAWmJNLlg6DV0w/wOIACgAH6C0v32UCJYw&#10;dlsWRoU+hxIBeF+CAv1j7erzZxCBsujGrHoioGhpbxTQE8FxiMDTvkvFRxR6nJQIhkMYEowcHm4r&#10;f2+c2BBDIAwNOkTQ7dQggt1uxve1A6NXIIKxBtMQAfm8oxNBF44HMDRgHE4EMBbjOGDLeXeJAPeh&#10;JdQiAm/k7tXVJYJK1/dKBDj9FxABWfRxiMCB1EMfETTCnz4iUI/15nm/ymmA621GBFM8yqckgrE3&#10;rYgAMg/Kb2gnVoUDOiQG36WzZHs61UTQ6mZ83xsQwVSDaYiA02PpsZlgDx4PgGjQOJwJ+gwRuvTv&#10;PEPEp/ao54OeD5oksLdgAA5rhxD4yUsnfDhSETx3JkQ/lGik/IZ27WPX1EZ0yaDbqcsIVTfjA9+A&#10;EQC+Cs6aEijMOTYlPB1FA8fhlAAbBZkdvVv7s0TYjkl+s3e12G54wLmNscYedc34QEnV+mAVB+SK&#10;wLjh+fotiwYIx+Ehgpq/xhQweEGuqKeEVoWkDxGa7FCXPTmc12aMwF+himxS3nzYihJaBYBGlNAo&#10;NpheNSm0+hkv+BakAI5NAVqTwokqyU/G0eDxAlboawfPKyJ/W7WDng96Pqid4SNFZN6qIvPTl5FN&#10;5pvbXpWS1gkPj7Kmj5cP6l4NPtjtZ/xfDQG+I4aP6Sd/rwgA7PDBaUrJT8fR4HE4H/QlhGe+VIR8&#10;8O2UEPqXino+qJ3hY3zQKibzk1eTxx6+GEvVZJ2E0HTwcMpoT6eaDVrdjPerAXg9NuiWk1WF9dgp&#10;oz2APICigeNwMuhTRgdXEb6dlFFPCT0l1B6xeucUfssBV/jWKP3uBH8s0rwnqZn5dczFfwAAAP//&#10;AwBQSwMEFAAGAAgAAAAhAJEZKBPcAAAABgEAAA8AAABkcnMvZG93bnJldi54bWxMj0FLw0AQhe+C&#10;/2EZwZvdxGLVmE0pRT0VwVYQb9PsNAnNzobsNkn/vaMXvQw83uPN9/Ll5Fo1UB8azwbSWQKKuPS2&#10;4crAx+7l5gFUiMgWW89k4EwBlsXlRY6Z9SO/07CNlZISDhkaqGPsMq1DWZPDMPMdsXgH3zuMIvtK&#10;2x5HKXetvk2ShXbYsHyosaN1TeVxe3IGXkccV/P0edgcD+vz1+7u7XOTkjHXV9PqCVSkKf6F4Qdf&#10;0KEQpr0/sQ2qNSBD4u8V7/E+EbmXUDpfpKCLXP/HL74BAAD//wMAUEsBAi0AFAAGAAgAAAAhALaD&#10;OJL+AAAA4QEAABMAAAAAAAAAAAAAAAAAAAAAAFtDb250ZW50X1R5cGVzXS54bWxQSwECLQAUAAYA&#10;CAAAACEAOP0h/9YAAACUAQAACwAAAAAAAAAAAAAAAAAvAQAAX3JlbHMvLnJlbHNQSwECLQAUAAYA&#10;CAAAACEANFkc3JAGAABlMwAADgAAAAAAAAAAAAAAAAAuAgAAZHJzL2Uyb0RvYy54bWxQSwECLQAU&#10;AAYACAAAACEAkRkoE9wAAAAGAQAADwAAAAAAAAAAAAAAAADqCAAAZHJzL2Rvd25yZXYueG1sUEsF&#10;BgAAAAAEAAQA8wAAAPMJAAAAAA==&#10;">
                <v:group id="Group 3" o:spid="_x0000_s1027" style="position:absolute;left:1278;top:1168;width:2;height:9984" coordorigin="1278,1168" coordsize="2,9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278;top:1168;width:2;height:9984;visibility:visible;mso-wrap-style:square;v-text-anchor:top" coordsize="2,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jg48UA&#10;AADaAAAADwAAAGRycy9kb3ducmV2LnhtbESPQWvCQBSE74X+h+UVeil1Y6VSYlYRRbHiRVtacntk&#10;n0kw+zbsrib++64g9DjMzDdMNutNIy7kfG1ZwXCQgCAurK65VPD9tXr9AOEDssbGMim4kofZ9PEh&#10;w1Tbjvd0OYRSRAj7FBVUIbSplL6oyKAf2JY4ekfrDIYoXSm1wy7CTSPfkmQsDdYcFypsaVFRcTqc&#10;jYKf7mV0XZ6bz2G+2rnf9S7f1t27Us9P/XwCIlAf/sP39kYrGMHtSrw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ODjxQAAANoAAAAPAAAAAAAAAAAAAAAAAJgCAABkcnMv&#10;ZG93bnJldi54bWxQSwUGAAAAAAQABAD1AAAAigMAAAAA&#10;" path="m,l,9984e" filled="f" strokeweight="3.1pt">
                    <v:path arrowok="t" o:connecttype="custom" o:connectlocs="0,1168;0,11152" o:connectangles="0,0"/>
                  </v:shape>
                </v:group>
                <v:group id="Group 5" o:spid="_x0000_s1029" style="position:absolute;left:1248;top:1198;width:6462;height:2" coordorigin="1248,1198" coordsize="6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248;top:1198;width:6462;height:2;visibility:visible;mso-wrap-style:square;v-text-anchor:top" coordsize="6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8UMAA&#10;AADaAAAADwAAAGRycy9kb3ducmV2LnhtbESPzYrCMBSF98K8Q7gDbkTTUUekYyqDoHSpdRYuL82d&#10;trS5KU2q9e2NILg8nJ+Ps9kOphFX6lxlWcHXLAJBnFtdcaHg77yfrkE4j6yxsUwK7uRgm3yMNhhr&#10;e+MTXTNfiDDCLkYFpfdtLKXLSzLoZrYlDt6/7Qz6ILtC6g5vYdw0ch5FK2mw4kAosaVdSXmd9SZw&#10;0Tf9abGcHA6XtHXHNJI91kqNP4ffHxCeBv8Ov9qpVvANzyvhBs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O8UMAAAADaAAAADwAAAAAAAAAAAAAAAACYAgAAZHJzL2Rvd25y&#10;ZXYueG1sUEsFBgAAAAAEAAQA9QAAAIUDAAAAAA==&#10;" path="m,l6462,e" filled="f" strokeweight="3.1pt">
                    <v:path arrowok="t" o:connecttype="custom" o:connectlocs="0,0;6462,0" o:connectangles="0,0"/>
                  </v:shape>
                </v:group>
                <v:group id="Group 7" o:spid="_x0000_s1031" style="position:absolute;left:1336;top:1272;width:6318;height:2" coordorigin="1336,1272" coordsize="6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336;top:1272;width:6318;height:2;visibility:visible;mso-wrap-style:square;v-text-anchor:top" coordsize="6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2le8MA&#10;AADaAAAADwAAAGRycy9kb3ducmV2LnhtbESPT4vCMBTE74LfITzBm6YuXZWuUURW3IsH/xw8vm3e&#10;tmWbl9rEtn57Iwgeh5n5DbNYdaYUDdWusKxgMo5AEKdWF5wpOJ+2ozkI55E1lpZJwZ0crJb93gIT&#10;bVs+UHP0mQgQdgkqyL2vEildmpNBN7YVcfD+bG3QB1lnUtfYBrgp5UcUTaXBgsNCjhVtckr/jzej&#10;oLxcq+g7/o2z8/rzZjftpdntY6WGg279BcJT59/hV/tHK5jB80q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2le8MAAADaAAAADwAAAAAAAAAAAAAAAACYAgAAZHJzL2Rv&#10;d25yZXYueG1sUEsFBgAAAAAEAAQA9QAAAIgDAAAAAA==&#10;" path="m,l6318,e" filled="f" strokeweight="1.7pt">
                    <v:path arrowok="t" o:connecttype="custom" o:connectlocs="0,0;6318,0" o:connectangles="0,0"/>
                  </v:shape>
                </v:group>
                <v:group id="Group 9" o:spid="_x0000_s1033" style="position:absolute;left:7696;top:1168;width:2;height:9984" coordorigin="7696,1168" coordsize="2,9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7696;top:1168;width:2;height:9984;visibility:visible;mso-wrap-style:square;v-text-anchor:top" coordsize="2,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Kw8IA&#10;AADaAAAADwAAAGRycy9kb3ducmV2LnhtbESPwWrDMBBE74X8g9hAb42cQkvtWAmhJWBfCk2Cz4u1&#10;sU2slZHU2P77qhDIcZiZN0y+m0wvbuR8Z1nBepWAIK6t7rhRcD4dXj5A+ICssbdMCmbysNsunnLM&#10;tB35h27H0IgIYZ+hgjaEIZPS1y0Z9Cs7EEfvYp3BEKVrpHY4Rrjp5WuSvEuDHceFFgf6bKm+Hn+N&#10;gqlwVdGM1dshDXp2+rvsv6pSqefltN+ACDSFR/jeLrSCFP6vxBs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srDwgAAANoAAAAPAAAAAAAAAAAAAAAAAJgCAABkcnMvZG93&#10;bnJldi54bWxQSwUGAAAAAAQABAD1AAAAhwMAAAAA&#10;" path="m,l,9984e" filled="f" strokeweight="1.5pt">
                    <v:path arrowok="t" o:connecttype="custom" o:connectlocs="0,1168;0,11152" o:connectangles="0,0"/>
                  </v:shape>
                </v:group>
                <v:group id="Group 11" o:spid="_x0000_s1035" style="position:absolute;left:1351;top:1289;width:2;height:9747" coordorigin="1351,1289" coordsize="2,9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351;top:1289;width:2;height:9747;visibility:visible;mso-wrap-style:square;v-text-anchor:top" coordsize="2,9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70H8EA&#10;AADbAAAADwAAAGRycy9kb3ducmV2LnhtbERP24rCMBB9X/Afwgi+ramCItUoKgi7C+J6weexGdtq&#10;MylNtla/3iwIvs3hXGcya0whaqpcbllBrxuBIE6szjlVcNivPkcgnEfWWFgmBXdyMJu2PiYYa3vj&#10;LdU7n4oQwi5GBZn3ZSylSzIy6Lq2JA7c2VYGfYBVKnWFtxBuCtmPoqE0mHNoyLCkZUbJdfdnFFyO&#10;++/kmK/rn8fJrE4D2vwuUqlUp93MxyA8Nf4tfrm/dJjfg/9fw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u9B/BAAAA2wAAAA8AAAAAAAAAAAAAAAAAmAIAAGRycy9kb3du&#10;cmV2LnhtbFBLBQYAAAAABAAEAPUAAACGAwAAAAA=&#10;" path="m,l,9747e" filled="f" strokeweight="1.5pt">
                    <v:path arrowok="t" o:connecttype="custom" o:connectlocs="0,1289;0,11036" o:connectangles="0,0"/>
                  </v:shape>
                </v:group>
                <v:group id="Group 13" o:spid="_x0000_s1037" style="position:absolute;left:1248;top:11138;width:6462;height:2" coordorigin="1248,11138" coordsize="6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1248;top:11138;width:6462;height:2;visibility:visible;mso-wrap-style:square;v-text-anchor:top" coordsize="6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itMMA&#10;AADbAAAADwAAAGRycy9kb3ducmV2LnhtbERPS2vCQBC+F/wPywje6sYKraRuQiwqRS81tofehuzk&#10;odnZkF01/fddodDbfHzPWaaDacWVetdYVjCbRiCIC6sbrhR8HjePCxDOI2tsLZOCH3KQJqOHJcba&#10;3vhA19xXIoSwi1FB7X0XS+mKmgy6qe2IA1fa3qAPsK+k7vEWwk0rn6LoWRpsODTU2NFbTcU5vxgF&#10;u7zE9Zc+7b75Y29WL9vsmJWZUpPxkL2C8DT4f/Gf+12H+XO4/xIO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NitMMAAADbAAAADwAAAAAAAAAAAAAAAACYAgAAZHJzL2Rv&#10;d25yZXYueG1sUEsFBgAAAAAEAAQA9QAAAIgDAAAAAA==&#10;" path="m,l6462,e" filled="f" strokeweight="1.5pt">
                    <v:path arrowok="t" o:connecttype="custom" o:connectlocs="0,0;6462,0" o:connectangles="0,0"/>
                  </v:shape>
                </v:group>
                <v:group id="Group 15" o:spid="_x0000_s1039" style="position:absolute;left:1336;top:11066;width:6318;height:2" coordorigin="1336,11066" coordsize="6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40" style="position:absolute;left:1336;top:11066;width:6318;height:2;visibility:visible;mso-wrap-style:square;v-text-anchor:top" coordsize="6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nIBMEA&#10;AADbAAAADwAAAGRycy9kb3ducmV2LnhtbERPTYvCMBC9C/6HMAt703SFFbcapQouC3qpXQRvYzO2&#10;xWZSmqj13xtB8DaP9zmzRWdqcaXWVZYVfA0jEMS51RUXCv6z9WACwnlkjbVlUnAnB4t5vzfDWNsb&#10;p3Td+UKEEHYxKii9b2IpXV6SQTe0DXHgTrY16ANsC6lbvIVwU8tRFI2lwYpDQ4kNrUrKz7uLUZDY&#10;4/43/XHJ5nTYXtapPiyztFHq86NLpiA8df4tfrn/dJj/Dc9fw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JyATBAAAA2wAAAA8AAAAAAAAAAAAAAAAAmAIAAGRycy9kb3du&#10;cmV2LnhtbFBLBQYAAAAABAAEAPUAAACGAwAAAAA=&#10;" path="m,l6318,e" filled="f" strokeweight="3.1pt">
                    <v:path arrowok="t" o:connecttype="custom" o:connectlocs="0,0;6318,0" o:connectangles="0,0"/>
                  </v:shape>
                </v:group>
                <v:group id="Group 17" o:spid="_x0000_s1041" style="position:absolute;left:7624;top:1289;width:2;height:9747" coordorigin="7624,1289" coordsize="2,9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42" style="position:absolute;left:7624;top:1289;width:2;height:9747;visibility:visible;mso-wrap-style:square;v-text-anchor:top" coordsize="2,9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Q7cMA&#10;AADbAAAADwAAAGRycy9kb3ducmV2LnhtbESPzarCMBCF9xd8hzCCu2uq+Ec1igiKuLsqgruhGdtq&#10;MylNbOvbmwuCuxnOmfOdWaxaU4iaKpdbVjDoRyCIE6tzThWcT9vfGQjnkTUWlknBixyslp2fBcba&#10;NvxH9dGnIoSwi1FB5n0ZS+mSjAy6vi2Jg3azlUEf1iqVusImhJtCDqNoIg3mHAgZlrTJKHkcnyZA&#10;xpddMzkMxtdHsb/4+nVfj4Z3pXrddj0H4an1X/Pneq9D/Sn8/xIG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6Q7cMAAADbAAAADwAAAAAAAAAAAAAAAACYAgAAZHJzL2Rv&#10;d25yZXYueG1sUEsFBgAAAAAEAAQA9QAAAIgDAAAAAA==&#10;" path="m,l,9747e" filled="f" strokeweight="3.1pt">
                    <v:path arrowok="t" o:connecttype="custom" o:connectlocs="0,1289;0,1103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C212B" w:rsidRDefault="00BC212B" w:rsidP="00BE3B0B">
      <w:pPr>
        <w:ind w:left="720"/>
        <w:rPr>
          <w:b/>
          <w:sz w:val="28"/>
          <w:lang w:val="en-US"/>
        </w:rPr>
      </w:pPr>
    </w:p>
    <w:p w:rsidR="00BC212B" w:rsidRDefault="00BC212B" w:rsidP="00BE3B0B">
      <w:pPr>
        <w:ind w:left="720"/>
        <w:rPr>
          <w:b/>
          <w:sz w:val="28"/>
          <w:lang w:val="en-US"/>
        </w:rPr>
      </w:pPr>
    </w:p>
    <w:p w:rsidR="00BC212B" w:rsidRDefault="00BC212B" w:rsidP="00BE3B0B">
      <w:pPr>
        <w:ind w:left="720"/>
        <w:rPr>
          <w:b/>
          <w:sz w:val="28"/>
          <w:lang w:val="en-US"/>
        </w:rPr>
      </w:pPr>
    </w:p>
    <w:p w:rsidR="00B374D2" w:rsidRPr="00935187" w:rsidRDefault="00B374D2" w:rsidP="00BE3B0B">
      <w:pPr>
        <w:ind w:left="720"/>
        <w:rPr>
          <w:sz w:val="28"/>
          <w:lang w:val="en-US"/>
        </w:rPr>
      </w:pPr>
      <w:bookmarkStart w:id="0" w:name="_GoBack"/>
      <w:bookmarkEnd w:id="0"/>
      <w:r w:rsidRPr="00935187">
        <w:rPr>
          <w:b/>
          <w:sz w:val="28"/>
          <w:lang w:val="en-US"/>
        </w:rPr>
        <w:t>Renfrewshire Family History Society</w:t>
      </w:r>
    </w:p>
    <w:p w:rsidR="00B374D2" w:rsidRPr="00B374D2" w:rsidRDefault="00B374D2" w:rsidP="00872CFD">
      <w:pPr>
        <w:ind w:left="1276" w:hanging="567"/>
        <w:rPr>
          <w:lang w:val="en-US"/>
        </w:rPr>
      </w:pPr>
      <w:r w:rsidRPr="00B374D2">
        <w:rPr>
          <w:b/>
          <w:lang w:val="en-US"/>
        </w:rPr>
        <w:t>Annual General Meeting</w:t>
      </w:r>
      <w:r w:rsidR="00BE3B0B">
        <w:rPr>
          <w:b/>
          <w:lang w:val="en-US"/>
        </w:rPr>
        <w:t xml:space="preserve"> for Year 2019/2020 </w:t>
      </w:r>
      <w:r w:rsidR="00BE3B0B" w:rsidRPr="00872CFD">
        <w:rPr>
          <w:lang w:val="en-US"/>
        </w:rPr>
        <w:t>(</w:t>
      </w:r>
      <w:r w:rsidR="00BE3B0B" w:rsidRPr="00872CFD">
        <w:rPr>
          <w:sz w:val="22"/>
          <w:lang w:val="en-US"/>
        </w:rPr>
        <w:t>postponed from May</w:t>
      </w:r>
      <w:r w:rsidR="00872CFD" w:rsidRPr="00872CFD">
        <w:rPr>
          <w:sz w:val="22"/>
          <w:lang w:val="en-US"/>
        </w:rPr>
        <w:t xml:space="preserve"> 21</w:t>
      </w:r>
      <w:r w:rsidR="00872CFD" w:rsidRPr="00872CFD">
        <w:rPr>
          <w:sz w:val="22"/>
          <w:vertAlign w:val="superscript"/>
          <w:lang w:val="en-US"/>
        </w:rPr>
        <w:t>st</w:t>
      </w:r>
      <w:r w:rsidR="00872CFD">
        <w:rPr>
          <w:b/>
          <w:lang w:val="en-US"/>
        </w:rPr>
        <w:t xml:space="preserve"> </w:t>
      </w:r>
      <w:r w:rsidR="00872CFD" w:rsidRPr="00872CFD">
        <w:rPr>
          <w:lang w:val="en-US"/>
        </w:rPr>
        <w:t>2020</w:t>
      </w:r>
      <w:r w:rsidR="00BE3B0B">
        <w:rPr>
          <w:b/>
          <w:lang w:val="en-US"/>
        </w:rPr>
        <w:t>)</w:t>
      </w:r>
    </w:p>
    <w:p w:rsidR="00BC212B" w:rsidRDefault="00BC212B" w:rsidP="00BE3B0B">
      <w:pPr>
        <w:ind w:left="1276" w:hanging="425"/>
        <w:rPr>
          <w:b/>
          <w:lang w:val="en-US"/>
        </w:rPr>
      </w:pPr>
    </w:p>
    <w:p w:rsidR="00B374D2" w:rsidRPr="00B374D2" w:rsidRDefault="00BE3B0B" w:rsidP="00BE3B0B">
      <w:pPr>
        <w:ind w:left="1276" w:hanging="425"/>
        <w:rPr>
          <w:lang w:val="en-US"/>
        </w:rPr>
      </w:pPr>
      <w:r>
        <w:rPr>
          <w:b/>
          <w:lang w:val="en-US"/>
        </w:rPr>
        <w:t>3</w:t>
      </w:r>
      <w:r w:rsidRPr="00BE3B0B">
        <w:rPr>
          <w:b/>
          <w:vertAlign w:val="superscript"/>
          <w:lang w:val="en-US"/>
        </w:rPr>
        <w:t>rd</w:t>
      </w:r>
      <w:r>
        <w:rPr>
          <w:b/>
          <w:lang w:val="en-US"/>
        </w:rPr>
        <w:t xml:space="preserve"> December</w:t>
      </w:r>
      <w:r w:rsidR="00B374D2" w:rsidRPr="00B374D2">
        <w:rPr>
          <w:b/>
          <w:lang w:val="en-US"/>
        </w:rPr>
        <w:t xml:space="preserve"> 2020</w:t>
      </w:r>
    </w:p>
    <w:p w:rsidR="00BE3B0B" w:rsidRDefault="00B374D2" w:rsidP="00935187">
      <w:pPr>
        <w:ind w:left="851"/>
        <w:rPr>
          <w:lang w:val="en-US"/>
        </w:rPr>
      </w:pPr>
      <w:r w:rsidRPr="00B374D2">
        <w:rPr>
          <w:lang w:val="en-US"/>
        </w:rPr>
        <w:t xml:space="preserve">Notice is hereby given that the Annual General Meeting of the Renfrewshire Family History Society will be held on Thursday </w:t>
      </w:r>
      <w:r w:rsidR="00BE3B0B">
        <w:rPr>
          <w:lang w:val="en-US"/>
        </w:rPr>
        <w:t>December 3rd 2020 at 19.30 GMT</w:t>
      </w:r>
      <w:r w:rsidRPr="00B374D2">
        <w:rPr>
          <w:lang w:val="en-US"/>
        </w:rPr>
        <w:t xml:space="preserve"> </w:t>
      </w:r>
      <w:r w:rsidR="00BE3B0B">
        <w:rPr>
          <w:lang w:val="en-US"/>
        </w:rPr>
        <w:t xml:space="preserve">on Zoom. (Meeting open from 19:15 </w:t>
      </w:r>
      <w:r w:rsidR="00872CFD">
        <w:rPr>
          <w:lang w:val="en-US"/>
        </w:rPr>
        <w:t>hrs.</w:t>
      </w:r>
      <w:r w:rsidR="00BE3B0B">
        <w:rPr>
          <w:lang w:val="en-US"/>
        </w:rPr>
        <w:t xml:space="preserve"> GMT)</w:t>
      </w:r>
    </w:p>
    <w:p w:rsidR="00BC212B" w:rsidRDefault="00BC212B" w:rsidP="00BE3B0B">
      <w:pPr>
        <w:ind w:left="1276" w:hanging="425"/>
        <w:rPr>
          <w:b/>
          <w:lang w:val="en-US"/>
        </w:rPr>
      </w:pPr>
    </w:p>
    <w:p w:rsidR="00B374D2" w:rsidRPr="00935187" w:rsidRDefault="00BE3B0B" w:rsidP="00BE3B0B">
      <w:pPr>
        <w:ind w:left="1276" w:hanging="425"/>
        <w:rPr>
          <w:b/>
          <w:lang w:val="en-US"/>
        </w:rPr>
      </w:pPr>
      <w:r w:rsidRPr="00935187">
        <w:rPr>
          <w:b/>
          <w:lang w:val="en-US"/>
        </w:rPr>
        <w:t>Agenda</w:t>
      </w:r>
    </w:p>
    <w:p w:rsidR="00B374D2" w:rsidRPr="00B374D2" w:rsidRDefault="00B374D2" w:rsidP="00BE3B0B">
      <w:pPr>
        <w:numPr>
          <w:ilvl w:val="4"/>
          <w:numId w:val="1"/>
        </w:numPr>
        <w:ind w:left="1276" w:hanging="425"/>
        <w:rPr>
          <w:lang w:val="en-US"/>
        </w:rPr>
      </w:pPr>
      <w:r w:rsidRPr="00B374D2">
        <w:rPr>
          <w:lang w:val="en-US"/>
        </w:rPr>
        <w:t>To receive Annual Reports from the President, and the Business Secretary and approve reports.</w:t>
      </w:r>
    </w:p>
    <w:p w:rsidR="00B374D2" w:rsidRPr="00B374D2" w:rsidRDefault="00B374D2" w:rsidP="00BE3B0B">
      <w:pPr>
        <w:numPr>
          <w:ilvl w:val="4"/>
          <w:numId w:val="1"/>
        </w:numPr>
        <w:ind w:left="1276" w:hanging="425"/>
        <w:rPr>
          <w:lang w:val="en-US"/>
        </w:rPr>
      </w:pPr>
      <w:r w:rsidRPr="00B374D2">
        <w:rPr>
          <w:lang w:val="en-US"/>
        </w:rPr>
        <w:t>To receive and approve Treasurer’s audited accounts.</w:t>
      </w:r>
    </w:p>
    <w:p w:rsidR="00B374D2" w:rsidRPr="00B374D2" w:rsidRDefault="00B374D2" w:rsidP="00BE3B0B">
      <w:pPr>
        <w:numPr>
          <w:ilvl w:val="4"/>
          <w:numId w:val="1"/>
        </w:numPr>
        <w:ind w:left="1276" w:hanging="425"/>
        <w:rPr>
          <w:lang w:val="en-US"/>
        </w:rPr>
      </w:pPr>
      <w:r w:rsidRPr="00B374D2">
        <w:rPr>
          <w:lang w:val="en-US"/>
        </w:rPr>
        <w:t>To appoint an Auditor (non-committee member).</w:t>
      </w:r>
    </w:p>
    <w:p w:rsidR="00B374D2" w:rsidRPr="00B374D2" w:rsidRDefault="00B374D2" w:rsidP="00BE3B0B">
      <w:pPr>
        <w:numPr>
          <w:ilvl w:val="4"/>
          <w:numId w:val="1"/>
        </w:numPr>
        <w:ind w:left="1276" w:hanging="425"/>
        <w:rPr>
          <w:lang w:val="en-US"/>
        </w:rPr>
      </w:pPr>
      <w:r w:rsidRPr="00B374D2">
        <w:rPr>
          <w:lang w:val="en-US"/>
        </w:rPr>
        <w:t>To elect the following office bearers.</w:t>
      </w:r>
    </w:p>
    <w:p w:rsidR="00B374D2" w:rsidRPr="00B374D2" w:rsidRDefault="00B374D2" w:rsidP="00935187">
      <w:pPr>
        <w:numPr>
          <w:ilvl w:val="5"/>
          <w:numId w:val="1"/>
        </w:numPr>
        <w:ind w:left="1985"/>
        <w:rPr>
          <w:lang w:val="en-US"/>
        </w:rPr>
      </w:pPr>
      <w:r w:rsidRPr="00B374D2">
        <w:rPr>
          <w:lang w:val="en-US"/>
        </w:rPr>
        <w:t>President</w:t>
      </w:r>
    </w:p>
    <w:p w:rsidR="00B374D2" w:rsidRPr="00B374D2" w:rsidRDefault="00B374D2" w:rsidP="00935187">
      <w:pPr>
        <w:numPr>
          <w:ilvl w:val="5"/>
          <w:numId w:val="1"/>
        </w:numPr>
        <w:ind w:left="1985" w:hanging="425"/>
        <w:rPr>
          <w:lang w:val="en-US"/>
        </w:rPr>
      </w:pPr>
      <w:r w:rsidRPr="00B374D2">
        <w:rPr>
          <w:lang w:val="en-US"/>
        </w:rPr>
        <w:t>Vice President</w:t>
      </w:r>
    </w:p>
    <w:p w:rsidR="00B374D2" w:rsidRPr="00B374D2" w:rsidRDefault="00B374D2" w:rsidP="00935187">
      <w:pPr>
        <w:numPr>
          <w:ilvl w:val="5"/>
          <w:numId w:val="1"/>
        </w:numPr>
        <w:ind w:left="1985" w:hanging="425"/>
        <w:rPr>
          <w:lang w:val="en-US"/>
        </w:rPr>
      </w:pPr>
      <w:r w:rsidRPr="00B374D2">
        <w:rPr>
          <w:lang w:val="en-US"/>
        </w:rPr>
        <w:t>Secretary</w:t>
      </w:r>
    </w:p>
    <w:p w:rsidR="00B374D2" w:rsidRPr="00B374D2" w:rsidRDefault="00B374D2" w:rsidP="00935187">
      <w:pPr>
        <w:numPr>
          <w:ilvl w:val="5"/>
          <w:numId w:val="1"/>
        </w:numPr>
        <w:ind w:left="1985" w:hanging="425"/>
        <w:rPr>
          <w:lang w:val="en-US"/>
        </w:rPr>
      </w:pPr>
      <w:r w:rsidRPr="00B374D2">
        <w:rPr>
          <w:lang w:val="en-US"/>
        </w:rPr>
        <w:t>Treasurer</w:t>
      </w:r>
    </w:p>
    <w:p w:rsidR="00B374D2" w:rsidRPr="00B374D2" w:rsidRDefault="00B374D2" w:rsidP="00BE3B0B">
      <w:pPr>
        <w:numPr>
          <w:ilvl w:val="4"/>
          <w:numId w:val="1"/>
        </w:numPr>
        <w:ind w:left="1276" w:hanging="425"/>
        <w:rPr>
          <w:lang w:val="en-US"/>
        </w:rPr>
      </w:pPr>
      <w:r w:rsidRPr="00B374D2">
        <w:rPr>
          <w:lang w:val="en-US"/>
        </w:rPr>
        <w:t>To elect Committee Members.</w:t>
      </w:r>
    </w:p>
    <w:p w:rsidR="00935187" w:rsidRDefault="00B374D2" w:rsidP="00BE3B0B">
      <w:pPr>
        <w:numPr>
          <w:ilvl w:val="4"/>
          <w:numId w:val="1"/>
        </w:numPr>
        <w:ind w:left="1276" w:hanging="425"/>
        <w:rPr>
          <w:lang w:val="en-US"/>
        </w:rPr>
      </w:pPr>
      <w:r w:rsidRPr="00B374D2">
        <w:rPr>
          <w:lang w:val="en-US"/>
        </w:rPr>
        <w:t xml:space="preserve">Any recommendations </w:t>
      </w:r>
    </w:p>
    <w:p w:rsidR="00B374D2" w:rsidRPr="00B374D2" w:rsidRDefault="00B374D2" w:rsidP="00BE3B0B">
      <w:pPr>
        <w:numPr>
          <w:ilvl w:val="4"/>
          <w:numId w:val="1"/>
        </w:numPr>
        <w:ind w:left="1276" w:hanging="425"/>
        <w:rPr>
          <w:lang w:val="en-US"/>
        </w:rPr>
      </w:pPr>
      <w:r w:rsidRPr="00B374D2">
        <w:rPr>
          <w:lang w:val="en-US"/>
        </w:rPr>
        <w:t xml:space="preserve"> A.O.C.B.</w:t>
      </w:r>
    </w:p>
    <w:p w:rsidR="00B374D2" w:rsidRPr="00B374D2" w:rsidRDefault="00130593" w:rsidP="00BE3B0B">
      <w:pPr>
        <w:ind w:left="1276" w:hanging="425"/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</w:r>
      <w:r w:rsidR="00B374D2" w:rsidRPr="00B374D2">
        <w:rPr>
          <w:lang w:val="en-US"/>
        </w:rPr>
        <w:t>Minutes of AGM on 16th May 2019 will be tabled for</w:t>
      </w:r>
      <w:r w:rsidR="00935187">
        <w:rPr>
          <w:lang w:val="en-US"/>
        </w:rPr>
        <w:t xml:space="preserve"> </w:t>
      </w:r>
      <w:r w:rsidR="00B374D2" w:rsidRPr="00B374D2">
        <w:rPr>
          <w:lang w:val="en-US"/>
        </w:rPr>
        <w:t>inspection.</w:t>
      </w:r>
    </w:p>
    <w:p w:rsidR="00AF76C2" w:rsidRDefault="00AF76C2"/>
    <w:sectPr w:rsidR="00AF7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0366"/>
    <w:multiLevelType w:val="multilevel"/>
    <w:tmpl w:val="BFD4DF26"/>
    <w:lvl w:ilvl="0">
      <w:start w:val="18"/>
      <w:numFmt w:val="upperLetter"/>
      <w:lvlText w:val="%1"/>
      <w:lvlJc w:val="left"/>
      <w:pPr>
        <w:ind w:left="1052" w:hanging="880"/>
        <w:jc w:val="left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1052" w:hanging="880"/>
        <w:jc w:val="left"/>
      </w:pPr>
      <w:rPr>
        <w:rFonts w:hint="default"/>
      </w:rPr>
    </w:lvl>
    <w:lvl w:ilvl="2">
      <w:start w:val="8"/>
      <w:numFmt w:val="upperLetter"/>
      <w:lvlText w:val="%1.%2.%3"/>
      <w:lvlJc w:val="left"/>
      <w:pPr>
        <w:ind w:left="1052" w:hanging="880"/>
        <w:jc w:val="left"/>
      </w:pPr>
      <w:rPr>
        <w:rFonts w:hint="default"/>
      </w:rPr>
    </w:lvl>
    <w:lvl w:ilvl="3">
      <w:start w:val="19"/>
      <w:numFmt w:val="upperLetter"/>
      <w:lvlText w:val="%1.%2.%3.%4."/>
      <w:lvlJc w:val="left"/>
      <w:pPr>
        <w:ind w:left="1052" w:hanging="880"/>
        <w:jc w:val="left"/>
      </w:pPr>
      <w:rPr>
        <w:rFonts w:hint="default"/>
        <w:spacing w:val="-2"/>
        <w:u w:val="thick" w:color="000000"/>
      </w:rPr>
    </w:lvl>
    <w:lvl w:ilvl="4">
      <w:start w:val="1"/>
      <w:numFmt w:val="decimal"/>
      <w:lvlText w:val="%5"/>
      <w:lvlJc w:val="left"/>
      <w:pPr>
        <w:ind w:left="768" w:hanging="324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5">
      <w:start w:val="1"/>
      <w:numFmt w:val="bullet"/>
      <w:lvlText w:val=""/>
      <w:lvlJc w:val="left"/>
      <w:pPr>
        <w:ind w:left="1216" w:hanging="384"/>
      </w:pPr>
      <w:rPr>
        <w:rFonts w:ascii="Wingdings" w:eastAsia="Wingdings" w:hAnsi="Wingdings" w:hint="default"/>
        <w:sz w:val="22"/>
        <w:szCs w:val="22"/>
      </w:rPr>
    </w:lvl>
    <w:lvl w:ilvl="6">
      <w:start w:val="1"/>
      <w:numFmt w:val="bullet"/>
      <w:lvlText w:val="•"/>
      <w:lvlJc w:val="left"/>
      <w:pPr>
        <w:ind w:left="8126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53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581" w:hanging="3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D2"/>
    <w:rsid w:val="00046F8F"/>
    <w:rsid w:val="001017C6"/>
    <w:rsid w:val="00130593"/>
    <w:rsid w:val="00414381"/>
    <w:rsid w:val="00442DD1"/>
    <w:rsid w:val="00671005"/>
    <w:rsid w:val="00775564"/>
    <w:rsid w:val="007D58F3"/>
    <w:rsid w:val="00872CFD"/>
    <w:rsid w:val="008F1486"/>
    <w:rsid w:val="00935187"/>
    <w:rsid w:val="00AF76C2"/>
    <w:rsid w:val="00B374D2"/>
    <w:rsid w:val="00BC212B"/>
    <w:rsid w:val="00BE3B0B"/>
    <w:rsid w:val="00C17650"/>
    <w:rsid w:val="00DD7A17"/>
    <w:rsid w:val="00E0390B"/>
    <w:rsid w:val="00F6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6A2BD-FE4F-4A82-B193-E4AD05E9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b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64"/>
    <w:rPr>
      <w:b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005"/>
    <w:pPr>
      <w:keepNext/>
      <w:keepLines/>
      <w:spacing w:after="0" w:line="276" w:lineRule="auto"/>
      <w:jc w:val="center"/>
      <w:outlineLvl w:val="1"/>
    </w:pPr>
    <w:rPr>
      <w:rFonts w:ascii="Arial Rounded MT Bold" w:eastAsiaTheme="majorEastAsia" w:hAnsi="Arial Rounded MT Bold"/>
      <w:b/>
      <w:bCs/>
      <w:noProof/>
      <w:sz w:val="40"/>
      <w:szCs w:val="4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1486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1005"/>
    <w:rPr>
      <w:rFonts w:ascii="Arial Rounded MT Bold" w:eastAsiaTheme="majorEastAsia" w:hAnsi="Arial Rounded MT Bold"/>
      <w:b w:val="0"/>
      <w:bCs/>
      <w:noProof/>
      <w:sz w:val="40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F1486"/>
    <w:rPr>
      <w:rFonts w:asciiTheme="majorHAnsi" w:eastAsiaTheme="majorEastAsia" w:hAnsiTheme="majorHAnsi" w:cstheme="majorBidi"/>
      <w:b w:val="0"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1486"/>
    <w:pPr>
      <w:spacing w:after="100" w:line="240" w:lineRule="auto"/>
    </w:pPr>
    <w:rPr>
      <w:rFonts w:eastAsia="Times New Roman" w:cs="Times New Roman"/>
      <w:b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F1486"/>
    <w:pPr>
      <w:tabs>
        <w:tab w:val="right" w:leader="dot" w:pos="8302"/>
      </w:tabs>
      <w:spacing w:after="100" w:line="240" w:lineRule="auto"/>
      <w:ind w:left="200"/>
    </w:pPr>
    <w:rPr>
      <w:rFonts w:eastAsia="Times New Roman" w:cs="Times New Roman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42D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/>
      <w:b/>
      <w:sz w:val="20"/>
    </w:rPr>
  </w:style>
  <w:style w:type="paragraph" w:styleId="EnvelopeReturn">
    <w:name w:val="envelope return"/>
    <w:basedOn w:val="Normal"/>
    <w:uiPriority w:val="99"/>
    <w:semiHidden/>
    <w:unhideWhenUsed/>
    <w:rsid w:val="00442DD1"/>
    <w:pPr>
      <w:spacing w:after="0" w:line="240" w:lineRule="auto"/>
    </w:pPr>
    <w:rPr>
      <w:rFonts w:asciiTheme="majorHAnsi" w:eastAsiaTheme="majorEastAsia" w:hAnsiTheme="majorHAnsi"/>
      <w:b/>
      <w:sz w:val="20"/>
      <w:szCs w:val="20"/>
    </w:rPr>
  </w:style>
  <w:style w:type="paragraph" w:customStyle="1" w:styleId="RFHS">
    <w:name w:val="RFHS"/>
    <w:basedOn w:val="Heading2"/>
    <w:link w:val="RFHSChar"/>
    <w:qFormat/>
    <w:rsid w:val="00C17650"/>
    <w:rPr>
      <w:b w:val="0"/>
      <w:color w:val="5B9BD5" w:themeColor="accent1"/>
      <w:sz w:val="44"/>
    </w:rPr>
  </w:style>
  <w:style w:type="character" w:customStyle="1" w:styleId="RFHSChar">
    <w:name w:val="RFHS Char"/>
    <w:basedOn w:val="Heading2Char"/>
    <w:link w:val="RFHS"/>
    <w:rsid w:val="00C17650"/>
    <w:rPr>
      <w:rFonts w:ascii="Arial Rounded MT Bold" w:eastAsiaTheme="majorEastAsia" w:hAnsi="Arial Rounded MT Bold" w:cstheme="majorBidi"/>
      <w:b/>
      <w:bCs/>
      <w:noProof/>
      <w:color w:val="5B9BD5" w:themeColor="accent1"/>
      <w:sz w:val="44"/>
      <w:szCs w:val="44"/>
    </w:rPr>
  </w:style>
  <w:style w:type="paragraph" w:customStyle="1" w:styleId="RFHSSub">
    <w:name w:val="RFHS_Sub"/>
    <w:basedOn w:val="Heading2"/>
    <w:link w:val="RFHSSubChar"/>
    <w:qFormat/>
    <w:rsid w:val="00671005"/>
    <w:rPr>
      <w:sz w:val="32"/>
    </w:rPr>
  </w:style>
  <w:style w:type="character" w:customStyle="1" w:styleId="RFHSSubChar">
    <w:name w:val="RFHS_Sub Char"/>
    <w:basedOn w:val="Heading2Char"/>
    <w:link w:val="RFHSSub"/>
    <w:rsid w:val="00671005"/>
    <w:rPr>
      <w:rFonts w:ascii="Arial Rounded MT Bold" w:eastAsiaTheme="majorEastAsia" w:hAnsi="Arial Rounded MT Bold"/>
      <w:b w:val="0"/>
      <w:bCs/>
      <w:noProof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May Allen</dc:creator>
  <cp:keywords/>
  <dc:description/>
  <cp:lastModifiedBy>L May Allen</cp:lastModifiedBy>
  <cp:revision>6</cp:revision>
  <dcterms:created xsi:type="dcterms:W3CDTF">2020-11-26T19:22:00Z</dcterms:created>
  <dcterms:modified xsi:type="dcterms:W3CDTF">2020-11-27T18:03:00Z</dcterms:modified>
</cp:coreProperties>
</file>